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22A" w:rsidRPr="009C19FE" w:rsidRDefault="0033622A" w:rsidP="0033622A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 xml:space="preserve">Перечень документов, необходимых при внесении предложений по 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:rsidR="0033622A" w:rsidRDefault="0033622A" w:rsidP="0033622A">
      <w:pPr>
        <w:pStyle w:val="a3"/>
        <w:spacing w:line="240" w:lineRule="auto"/>
        <w:ind w:firstLine="0"/>
        <w:jc w:val="right"/>
        <w:rPr>
          <w:sz w:val="20"/>
        </w:rPr>
      </w:pPr>
    </w:p>
    <w:p w:rsidR="0033622A" w:rsidRPr="001E47B2" w:rsidRDefault="0033622A" w:rsidP="0033622A">
      <w:pPr>
        <w:pStyle w:val="a3"/>
        <w:spacing w:line="240" w:lineRule="auto"/>
        <w:ind w:firstLine="0"/>
        <w:jc w:val="right"/>
        <w:rPr>
          <w:sz w:val="20"/>
        </w:rPr>
      </w:pPr>
    </w:p>
    <w:p w:rsidR="0033622A" w:rsidRPr="00787FD0" w:rsidRDefault="0033622A" w:rsidP="0033622A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:rsidR="0033622A" w:rsidRPr="00787FD0" w:rsidRDefault="0033622A" w:rsidP="0033622A">
      <w:pPr>
        <w:ind w:firstLine="720"/>
        <w:jc w:val="both"/>
        <w:rPr>
          <w:szCs w:val="28"/>
        </w:rPr>
      </w:pPr>
    </w:p>
    <w:p w:rsidR="0033622A" w:rsidRPr="00787FD0" w:rsidRDefault="0033622A" w:rsidP="0033622A">
      <w:pPr>
        <w:ind w:firstLine="720"/>
        <w:jc w:val="both"/>
        <w:rPr>
          <w:szCs w:val="28"/>
        </w:rPr>
      </w:pPr>
      <w:bookmarkStart w:id="1" w:name="sub_1211"/>
      <w:r w:rsidRPr="00787FD0">
        <w:rPr>
          <w:szCs w:val="28"/>
        </w:rPr>
        <w:t>1. 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33622A" w:rsidRPr="00787FD0" w:rsidRDefault="0033622A" w:rsidP="0033622A">
      <w:pPr>
        <w:ind w:firstLine="720"/>
        <w:jc w:val="both"/>
        <w:rPr>
          <w:szCs w:val="28"/>
        </w:rPr>
      </w:pPr>
      <w:bookmarkStart w:id="2" w:name="sub_1212"/>
      <w:bookmarkEnd w:id="1"/>
      <w:r w:rsidRPr="00787FD0">
        <w:rPr>
          <w:szCs w:val="28"/>
        </w:rPr>
        <w:t>2. </w:t>
      </w:r>
      <w:proofErr w:type="gramStart"/>
      <w:r w:rsidRPr="00787FD0">
        <w:rPr>
          <w:szCs w:val="28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bookmarkEnd w:id="2"/>
    <w:p w:rsidR="0033622A" w:rsidRPr="00787FD0" w:rsidRDefault="0033622A" w:rsidP="0033622A">
      <w:pPr>
        <w:ind w:firstLine="720"/>
        <w:jc w:val="both"/>
        <w:rPr>
          <w:szCs w:val="28"/>
        </w:rPr>
      </w:pPr>
    </w:p>
    <w:p w:rsidR="0033622A" w:rsidRPr="00787FD0" w:rsidRDefault="0033622A" w:rsidP="0033622A">
      <w:pPr>
        <w:pStyle w:val="1"/>
        <w:ind w:firstLine="720"/>
        <w:rPr>
          <w:szCs w:val="28"/>
        </w:rPr>
      </w:pPr>
      <w:bookmarkStart w:id="3" w:name="sub_1220"/>
      <w:r w:rsidRPr="00787FD0">
        <w:rPr>
          <w:szCs w:val="28"/>
        </w:rPr>
        <w:t>Для иных общественных объединений</w:t>
      </w:r>
    </w:p>
    <w:bookmarkEnd w:id="3"/>
    <w:p w:rsidR="0033622A" w:rsidRPr="00787FD0" w:rsidRDefault="0033622A" w:rsidP="0033622A">
      <w:pPr>
        <w:ind w:firstLine="720"/>
        <w:jc w:val="both"/>
        <w:rPr>
          <w:szCs w:val="28"/>
        </w:rPr>
      </w:pPr>
    </w:p>
    <w:p w:rsidR="0033622A" w:rsidRPr="00787FD0" w:rsidRDefault="0033622A" w:rsidP="0033622A">
      <w:pPr>
        <w:ind w:firstLine="720"/>
        <w:jc w:val="both"/>
        <w:rPr>
          <w:szCs w:val="28"/>
        </w:rPr>
      </w:pPr>
      <w:bookmarkStart w:id="4" w:name="sub_1221"/>
      <w:r w:rsidRPr="00787FD0">
        <w:rPr>
          <w:szCs w:val="28"/>
        </w:rPr>
        <w:t>1. 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33622A" w:rsidRPr="00787FD0" w:rsidRDefault="0033622A" w:rsidP="0033622A">
      <w:pPr>
        <w:ind w:firstLine="720"/>
        <w:jc w:val="both"/>
        <w:rPr>
          <w:szCs w:val="28"/>
        </w:rPr>
      </w:pPr>
      <w:bookmarkStart w:id="5" w:name="sub_1222"/>
      <w:bookmarkEnd w:id="4"/>
      <w:r w:rsidRPr="00787FD0">
        <w:rPr>
          <w:szCs w:val="28"/>
        </w:rPr>
        <w:t>2. </w:t>
      </w:r>
      <w:proofErr w:type="gramStart"/>
      <w:r w:rsidRPr="00787FD0">
        <w:rPr>
          <w:szCs w:val="28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33622A" w:rsidRPr="00787FD0" w:rsidRDefault="0033622A" w:rsidP="0033622A">
      <w:pPr>
        <w:ind w:firstLine="720"/>
        <w:jc w:val="both"/>
        <w:rPr>
          <w:szCs w:val="28"/>
        </w:rPr>
      </w:pPr>
      <w:bookmarkStart w:id="6" w:name="sub_1223"/>
      <w:bookmarkEnd w:id="5"/>
      <w:r w:rsidRPr="00787FD0">
        <w:rPr>
          <w:szCs w:val="28"/>
        </w:rPr>
        <w:t>3. </w:t>
      </w:r>
      <w:proofErr w:type="gramStart"/>
      <w:r w:rsidRPr="00787FD0">
        <w:rPr>
          <w:szCs w:val="28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sub_1222" w:history="1">
        <w:r w:rsidRPr="00787FD0">
          <w:rPr>
            <w:szCs w:val="28"/>
          </w:rPr>
          <w:t>пункте 2</w:t>
        </w:r>
      </w:hyperlink>
      <w:r w:rsidRPr="00787FD0">
        <w:rPr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787FD0">
        <w:rPr>
          <w:szCs w:val="28"/>
        </w:rPr>
        <w:t xml:space="preserve"> предложений в резерв составов участковых комиссий.</w:t>
      </w:r>
    </w:p>
    <w:bookmarkEnd w:id="6"/>
    <w:p w:rsidR="0033622A" w:rsidRPr="00787FD0" w:rsidRDefault="0033622A" w:rsidP="0033622A">
      <w:pPr>
        <w:ind w:firstLine="720"/>
        <w:jc w:val="both"/>
        <w:rPr>
          <w:szCs w:val="28"/>
        </w:rPr>
      </w:pPr>
    </w:p>
    <w:p w:rsidR="0033622A" w:rsidRPr="00787FD0" w:rsidRDefault="0033622A" w:rsidP="0033622A">
      <w:pPr>
        <w:pStyle w:val="1"/>
        <w:ind w:firstLine="720"/>
        <w:rPr>
          <w:szCs w:val="28"/>
        </w:rPr>
      </w:pPr>
      <w:bookmarkStart w:id="7" w:name="sub_1230"/>
      <w:r w:rsidRPr="00787FD0">
        <w:rPr>
          <w:szCs w:val="28"/>
        </w:rPr>
        <w:t>Для иных субъектов права внесения кандидатур в резерв составов участковых комиссий</w:t>
      </w:r>
    </w:p>
    <w:bookmarkEnd w:id="7"/>
    <w:p w:rsidR="0033622A" w:rsidRPr="00787FD0" w:rsidRDefault="0033622A" w:rsidP="0033622A">
      <w:pPr>
        <w:ind w:firstLine="720"/>
        <w:jc w:val="both"/>
        <w:rPr>
          <w:szCs w:val="28"/>
        </w:rPr>
      </w:pPr>
    </w:p>
    <w:p w:rsidR="0033622A" w:rsidRPr="00787FD0" w:rsidRDefault="0033622A" w:rsidP="0033622A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33622A" w:rsidRDefault="0033622A" w:rsidP="0033622A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lastRenderedPageBreak/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:rsidR="0033622A" w:rsidRPr="00787FD0" w:rsidRDefault="0033622A" w:rsidP="0033622A">
      <w:pPr>
        <w:ind w:firstLine="720"/>
        <w:jc w:val="both"/>
        <w:rPr>
          <w:szCs w:val="28"/>
        </w:rPr>
      </w:pPr>
    </w:p>
    <w:p w:rsidR="0033622A" w:rsidRPr="00787FD0" w:rsidRDefault="0033622A" w:rsidP="0033622A">
      <w:pPr>
        <w:ind w:firstLine="720"/>
        <w:jc w:val="both"/>
        <w:rPr>
          <w:szCs w:val="28"/>
        </w:rPr>
      </w:pPr>
      <w:bookmarkStart w:id="8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комиссий, на обработку его персональных данных.</w:t>
      </w:r>
    </w:p>
    <w:p w:rsidR="0033622A" w:rsidRDefault="0033622A" w:rsidP="0033622A">
      <w:pPr>
        <w:ind w:firstLine="720"/>
        <w:jc w:val="both"/>
        <w:rPr>
          <w:szCs w:val="28"/>
        </w:rPr>
      </w:pPr>
      <w:bookmarkStart w:id="9" w:name="sub_1232"/>
      <w:bookmarkEnd w:id="8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33622A" w:rsidRPr="007420D5" w:rsidRDefault="0033622A" w:rsidP="0033622A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3. </w:t>
      </w:r>
      <w:proofErr w:type="gramStart"/>
      <w:r w:rsidRPr="007420D5">
        <w:rPr>
          <w:szCs w:val="28"/>
        </w:rPr>
        <w:t xml:space="preserve">Копия документа лица, кандидатура которого предложена в </w:t>
      </w:r>
      <w:r>
        <w:rPr>
          <w:szCs w:val="28"/>
        </w:rPr>
        <w:t xml:space="preserve">резерв </w:t>
      </w:r>
      <w:proofErr w:type="spellStart"/>
      <w:r w:rsidRPr="007420D5">
        <w:rPr>
          <w:szCs w:val="28"/>
        </w:rPr>
        <w:t>состав</w:t>
      </w:r>
      <w:r>
        <w:rPr>
          <w:szCs w:val="28"/>
        </w:rPr>
        <w:t>овучастковой</w:t>
      </w:r>
      <w:proofErr w:type="spellEnd"/>
      <w:r>
        <w:rPr>
          <w:szCs w:val="28"/>
        </w:rPr>
        <w:t xml:space="preserve"> </w:t>
      </w:r>
      <w:r w:rsidRPr="007420D5">
        <w:rPr>
          <w:szCs w:val="28"/>
        </w:rPr>
        <w:t>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</w:t>
      </w:r>
      <w:proofErr w:type="gramEnd"/>
      <w:r w:rsidRPr="007420D5">
        <w:rPr>
          <w:szCs w:val="28"/>
        </w:rPr>
        <w:t xml:space="preserve"> (</w:t>
      </w:r>
      <w:proofErr w:type="gramStart"/>
      <w:r w:rsidRPr="007420D5">
        <w:rPr>
          <w:szCs w:val="28"/>
        </w:rPr>
        <w:t>с указанием наименования учебного заведения), домохозяйка, временно неработающий).</w:t>
      </w:r>
      <w:proofErr w:type="gramEnd"/>
    </w:p>
    <w:p w:rsidR="0033622A" w:rsidRPr="007420D5" w:rsidRDefault="0033622A" w:rsidP="0033622A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33622A" w:rsidRPr="007420D5" w:rsidRDefault="0033622A" w:rsidP="0033622A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>
        <w:tab/>
        <w:t xml:space="preserve">4. </w:t>
      </w:r>
      <w:r w:rsidRPr="007420D5">
        <w:rPr>
          <w:szCs w:val="28"/>
        </w:rPr>
        <w:t xml:space="preserve">Две фотографии лица, предлагаемого в </w:t>
      </w:r>
      <w:r>
        <w:rPr>
          <w:szCs w:val="28"/>
        </w:rPr>
        <w:t xml:space="preserve">резерв </w:t>
      </w:r>
      <w:r w:rsidRPr="007420D5">
        <w:rPr>
          <w:szCs w:val="28"/>
        </w:rPr>
        <w:t>состав</w:t>
      </w:r>
      <w:r>
        <w:rPr>
          <w:szCs w:val="28"/>
        </w:rPr>
        <w:t>ов</w:t>
      </w:r>
      <w:r>
        <w:rPr>
          <w:szCs w:val="28"/>
        </w:rPr>
        <w:t xml:space="preserve"> </w:t>
      </w:r>
      <w:bookmarkStart w:id="10" w:name="_GoBack"/>
      <w:bookmarkEnd w:id="10"/>
      <w:r>
        <w:rPr>
          <w:szCs w:val="28"/>
        </w:rPr>
        <w:t xml:space="preserve">участковой </w:t>
      </w:r>
      <w:r w:rsidRPr="007420D5">
        <w:rPr>
          <w:szCs w:val="28"/>
        </w:rPr>
        <w:t>избирательной комиссии, размером 3 x 4 см (без уголка).</w:t>
      </w:r>
    </w:p>
    <w:p w:rsidR="0033622A" w:rsidRPr="007420D5" w:rsidRDefault="0033622A" w:rsidP="0033622A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Могут быть представлены лицом, кандидатура которого предлагается в</w:t>
      </w:r>
      <w:r>
        <w:rPr>
          <w:szCs w:val="28"/>
        </w:rPr>
        <w:t xml:space="preserve"> резерв </w:t>
      </w:r>
      <w:r w:rsidRPr="007420D5">
        <w:rPr>
          <w:szCs w:val="28"/>
        </w:rPr>
        <w:t xml:space="preserve">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участковой избирательной комиссии.</w:t>
      </w:r>
    </w:p>
    <w:p w:rsidR="0033622A" w:rsidRPr="007420D5" w:rsidRDefault="0033622A" w:rsidP="0033622A">
      <w:pPr>
        <w:tabs>
          <w:tab w:val="left" w:pos="709"/>
        </w:tabs>
        <w:ind w:firstLine="426"/>
        <w:jc w:val="both"/>
      </w:pPr>
    </w:p>
    <w:bookmarkEnd w:id="0"/>
    <w:bookmarkEnd w:id="9"/>
    <w:p w:rsidR="0033622A" w:rsidRDefault="0033622A" w:rsidP="0033622A">
      <w:pPr>
        <w:spacing w:before="120" w:after="120" w:line="360" w:lineRule="auto"/>
        <w:ind w:right="180"/>
        <w:jc w:val="right"/>
      </w:pPr>
    </w:p>
    <w:p w:rsidR="0033622A" w:rsidRDefault="0033622A" w:rsidP="0033622A">
      <w:pPr>
        <w:spacing w:before="120" w:after="120" w:line="360" w:lineRule="auto"/>
        <w:ind w:right="180"/>
        <w:jc w:val="right"/>
      </w:pPr>
    </w:p>
    <w:p w:rsidR="0033622A" w:rsidRDefault="0033622A" w:rsidP="0033622A">
      <w:pPr>
        <w:pStyle w:val="a3"/>
        <w:spacing w:line="240" w:lineRule="auto"/>
        <w:ind w:firstLine="0"/>
      </w:pPr>
    </w:p>
    <w:p w:rsidR="0033622A" w:rsidRDefault="0033622A" w:rsidP="0033622A">
      <w:pPr>
        <w:pStyle w:val="a3"/>
        <w:spacing w:line="240" w:lineRule="auto"/>
        <w:ind w:firstLine="0"/>
      </w:pPr>
    </w:p>
    <w:p w:rsidR="0033622A" w:rsidRDefault="0033622A" w:rsidP="0033622A">
      <w:pPr>
        <w:pStyle w:val="a3"/>
        <w:spacing w:line="240" w:lineRule="auto"/>
        <w:ind w:firstLine="0"/>
      </w:pPr>
    </w:p>
    <w:p w:rsidR="0033622A" w:rsidRDefault="0033622A" w:rsidP="0033622A">
      <w:pPr>
        <w:pStyle w:val="a3"/>
        <w:spacing w:line="240" w:lineRule="auto"/>
        <w:ind w:firstLine="0"/>
      </w:pPr>
    </w:p>
    <w:p w:rsidR="0033622A" w:rsidRDefault="0033622A" w:rsidP="0033622A">
      <w:pPr>
        <w:pStyle w:val="a3"/>
        <w:spacing w:line="240" w:lineRule="auto"/>
        <w:ind w:firstLine="0"/>
      </w:pPr>
    </w:p>
    <w:p w:rsidR="0033622A" w:rsidRDefault="0033622A" w:rsidP="0033622A">
      <w:pPr>
        <w:pStyle w:val="a3"/>
        <w:spacing w:line="240" w:lineRule="auto"/>
        <w:ind w:firstLine="0"/>
      </w:pPr>
    </w:p>
    <w:p w:rsidR="0033622A" w:rsidRDefault="0033622A" w:rsidP="0033622A">
      <w:pPr>
        <w:pStyle w:val="a3"/>
        <w:spacing w:line="240" w:lineRule="auto"/>
        <w:ind w:firstLine="0"/>
        <w:jc w:val="right"/>
        <w:rPr>
          <w:sz w:val="20"/>
        </w:rPr>
      </w:pPr>
    </w:p>
    <w:p w:rsidR="0033622A" w:rsidRDefault="0033622A" w:rsidP="0033622A">
      <w:pPr>
        <w:pStyle w:val="a3"/>
        <w:spacing w:line="240" w:lineRule="auto"/>
        <w:ind w:firstLine="0"/>
        <w:jc w:val="right"/>
        <w:rPr>
          <w:sz w:val="20"/>
        </w:rPr>
      </w:pPr>
    </w:p>
    <w:p w:rsidR="0033622A" w:rsidRDefault="0033622A" w:rsidP="0033622A">
      <w:pPr>
        <w:rPr>
          <w:sz w:val="20"/>
        </w:rPr>
      </w:pPr>
      <w:r>
        <w:rPr>
          <w:sz w:val="20"/>
        </w:rPr>
        <w:br w:type="page"/>
      </w:r>
    </w:p>
    <w:p w:rsidR="0033622A" w:rsidRPr="008B4D31" w:rsidRDefault="0033622A" w:rsidP="0033622A">
      <w:pPr>
        <w:pStyle w:val="a3"/>
        <w:spacing w:line="240" w:lineRule="auto"/>
        <w:ind w:left="4962" w:firstLine="0"/>
        <w:jc w:val="center"/>
        <w:rPr>
          <w:sz w:val="24"/>
          <w:szCs w:val="24"/>
        </w:rPr>
      </w:pPr>
      <w:r w:rsidRPr="008B4D31">
        <w:rPr>
          <w:sz w:val="24"/>
          <w:szCs w:val="24"/>
        </w:rPr>
        <w:lastRenderedPageBreak/>
        <w:t>Приложение № 2</w:t>
      </w:r>
    </w:p>
    <w:p w:rsidR="0033622A" w:rsidRPr="008B4D31" w:rsidRDefault="0033622A" w:rsidP="0033622A">
      <w:pPr>
        <w:pStyle w:val="a3"/>
        <w:spacing w:line="240" w:lineRule="auto"/>
        <w:ind w:left="4962" w:firstLine="0"/>
        <w:jc w:val="center"/>
        <w:rPr>
          <w:sz w:val="24"/>
          <w:szCs w:val="24"/>
        </w:rPr>
      </w:pPr>
      <w:r w:rsidRPr="008B4D31">
        <w:rPr>
          <w:sz w:val="24"/>
          <w:szCs w:val="24"/>
        </w:rPr>
        <w:t>к постановлению</w:t>
      </w:r>
      <w:r>
        <w:rPr>
          <w:sz w:val="24"/>
          <w:szCs w:val="24"/>
        </w:rPr>
        <w:t xml:space="preserve"> </w:t>
      </w:r>
      <w:r w:rsidRPr="008B4D31">
        <w:rPr>
          <w:sz w:val="24"/>
          <w:szCs w:val="24"/>
        </w:rPr>
        <w:t>Избирательной комиссии Пермского края</w:t>
      </w:r>
    </w:p>
    <w:p w:rsidR="0033622A" w:rsidRPr="008B4D31" w:rsidRDefault="0033622A" w:rsidP="0033622A">
      <w:pPr>
        <w:pStyle w:val="a3"/>
        <w:spacing w:line="240" w:lineRule="auto"/>
        <w:ind w:left="4962" w:firstLine="0"/>
        <w:jc w:val="center"/>
        <w:rPr>
          <w:sz w:val="24"/>
          <w:szCs w:val="24"/>
        </w:rPr>
      </w:pPr>
      <w:r w:rsidRPr="008B4D31">
        <w:rPr>
          <w:sz w:val="24"/>
          <w:szCs w:val="24"/>
        </w:rPr>
        <w:t>от 25.07.2019 № 89/0</w:t>
      </w:r>
      <w:r>
        <w:rPr>
          <w:sz w:val="24"/>
          <w:szCs w:val="24"/>
        </w:rPr>
        <w:t>8</w:t>
      </w:r>
      <w:r w:rsidRPr="008B4D31">
        <w:rPr>
          <w:sz w:val="24"/>
          <w:szCs w:val="24"/>
        </w:rPr>
        <w:t>-3</w:t>
      </w:r>
    </w:p>
    <w:p w:rsidR="0033622A" w:rsidRDefault="0033622A" w:rsidP="0033622A">
      <w:pPr>
        <w:jc w:val="both"/>
        <w:rPr>
          <w:szCs w:val="28"/>
        </w:rPr>
      </w:pPr>
    </w:p>
    <w:p w:rsidR="0033622A" w:rsidRDefault="0033622A" w:rsidP="0033622A">
      <w:pPr>
        <w:jc w:val="both"/>
        <w:rPr>
          <w:szCs w:val="28"/>
        </w:rPr>
      </w:pPr>
    </w:p>
    <w:p w:rsidR="0033622A" w:rsidRPr="00F7407C" w:rsidRDefault="0033622A" w:rsidP="0033622A">
      <w:pPr>
        <w:jc w:val="center"/>
        <w:rPr>
          <w:b/>
          <w:szCs w:val="28"/>
        </w:rPr>
      </w:pPr>
      <w:r w:rsidRPr="00F7407C">
        <w:rPr>
          <w:b/>
          <w:szCs w:val="28"/>
        </w:rPr>
        <w:t>Список территориальных избирательных комиссий Пермского края</w:t>
      </w:r>
    </w:p>
    <w:p w:rsidR="0033622A" w:rsidRDefault="0033622A" w:rsidP="0033622A">
      <w:pPr>
        <w:jc w:val="center"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61"/>
        <w:gridCol w:w="2984"/>
        <w:gridCol w:w="5968"/>
      </w:tblGrid>
      <w:tr w:rsidR="0033622A" w:rsidRPr="00855F17" w:rsidTr="00B61910">
        <w:trPr>
          <w:trHeight w:val="912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22A" w:rsidRPr="009B2D97" w:rsidRDefault="0033622A" w:rsidP="00B6191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22A" w:rsidRPr="009B2D97" w:rsidRDefault="0033622A" w:rsidP="00B61910">
            <w:pPr>
              <w:jc w:val="center"/>
              <w:rPr>
                <w:b/>
                <w:bCs/>
                <w:sz w:val="24"/>
                <w:szCs w:val="24"/>
              </w:rPr>
            </w:pPr>
            <w:r w:rsidRPr="009B2D97">
              <w:rPr>
                <w:b/>
                <w:bCs/>
                <w:sz w:val="24"/>
                <w:szCs w:val="24"/>
              </w:rPr>
              <w:t>Территориальная избирательная комиссия</w:t>
            </w:r>
          </w:p>
        </w:tc>
        <w:tc>
          <w:tcPr>
            <w:tcW w:w="3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22A" w:rsidRPr="009B2D97" w:rsidRDefault="0033622A" w:rsidP="00B61910">
            <w:pPr>
              <w:jc w:val="center"/>
              <w:rPr>
                <w:b/>
                <w:bCs/>
                <w:sz w:val="24"/>
                <w:szCs w:val="24"/>
              </w:rPr>
            </w:pPr>
            <w:r w:rsidRPr="009B2D97">
              <w:rPr>
                <w:b/>
                <w:bCs/>
                <w:sz w:val="24"/>
                <w:szCs w:val="24"/>
              </w:rPr>
              <w:t>Место нахождения территориальной избирательной комиссии</w:t>
            </w:r>
          </w:p>
        </w:tc>
      </w:tr>
      <w:tr w:rsidR="0033622A" w:rsidRPr="00795D51" w:rsidTr="00B61910">
        <w:trPr>
          <w:trHeight w:val="682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22A" w:rsidRPr="006C62DF" w:rsidRDefault="0033622A" w:rsidP="00B61910">
            <w:pPr>
              <w:pStyle w:val="a5"/>
              <w:numPr>
                <w:ilvl w:val="0"/>
                <w:numId w:val="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22A" w:rsidRPr="00795D51" w:rsidRDefault="0033622A" w:rsidP="00B6191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Александровского </w:t>
            </w:r>
            <w:r w:rsidRPr="00795D51">
              <w:rPr>
                <w:bCs/>
                <w:sz w:val="24"/>
                <w:szCs w:val="24"/>
              </w:rPr>
              <w:t xml:space="preserve">муниципального </w:t>
            </w:r>
            <w:r>
              <w:rPr>
                <w:bCs/>
                <w:sz w:val="24"/>
                <w:szCs w:val="24"/>
              </w:rPr>
              <w:t>округа</w:t>
            </w:r>
          </w:p>
        </w:tc>
        <w:tc>
          <w:tcPr>
            <w:tcW w:w="3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622A" w:rsidRPr="00795D51" w:rsidRDefault="0033622A" w:rsidP="00B61910">
            <w:pPr>
              <w:jc w:val="center"/>
              <w:rPr>
                <w:bCs/>
                <w:sz w:val="24"/>
                <w:szCs w:val="24"/>
              </w:rPr>
            </w:pPr>
            <w:r w:rsidRPr="00795D51">
              <w:rPr>
                <w:bCs/>
                <w:sz w:val="24"/>
                <w:szCs w:val="24"/>
              </w:rPr>
              <w:t>61</w:t>
            </w:r>
            <w:r>
              <w:rPr>
                <w:bCs/>
                <w:sz w:val="24"/>
                <w:szCs w:val="24"/>
              </w:rPr>
              <w:t xml:space="preserve">8320, г. </w:t>
            </w:r>
            <w:proofErr w:type="spellStart"/>
            <w:r>
              <w:rPr>
                <w:bCs/>
                <w:sz w:val="24"/>
                <w:szCs w:val="24"/>
              </w:rPr>
              <w:t>Александровск</w:t>
            </w:r>
            <w:proofErr w:type="gramStart"/>
            <w:r>
              <w:rPr>
                <w:bCs/>
                <w:sz w:val="24"/>
                <w:szCs w:val="24"/>
              </w:rPr>
              <w:t>,у</w:t>
            </w:r>
            <w:proofErr w:type="gramEnd"/>
            <w:r>
              <w:rPr>
                <w:bCs/>
                <w:sz w:val="24"/>
                <w:szCs w:val="24"/>
              </w:rPr>
              <w:t>л</w:t>
            </w:r>
            <w:proofErr w:type="spellEnd"/>
            <w:r>
              <w:rPr>
                <w:bCs/>
                <w:sz w:val="24"/>
                <w:szCs w:val="24"/>
              </w:rPr>
              <w:t>. Ленина</w:t>
            </w:r>
            <w:r w:rsidRPr="00795D51">
              <w:rPr>
                <w:bCs/>
                <w:sz w:val="24"/>
                <w:szCs w:val="24"/>
              </w:rPr>
              <w:t>, д.2</w:t>
            </w:r>
            <w:r>
              <w:rPr>
                <w:bCs/>
                <w:sz w:val="24"/>
                <w:szCs w:val="24"/>
              </w:rPr>
              <w:t>0</w:t>
            </w:r>
            <w:r w:rsidRPr="00795D51">
              <w:rPr>
                <w:bCs/>
                <w:sz w:val="24"/>
                <w:szCs w:val="24"/>
              </w:rPr>
              <w:t>, к.</w:t>
            </w:r>
            <w:r>
              <w:rPr>
                <w:bCs/>
                <w:sz w:val="24"/>
                <w:szCs w:val="24"/>
              </w:rPr>
              <w:t>30</w:t>
            </w:r>
          </w:p>
        </w:tc>
      </w:tr>
    </w:tbl>
    <w:p w:rsidR="0033622A" w:rsidRPr="00560675" w:rsidRDefault="0033622A" w:rsidP="0033622A">
      <w:pPr>
        <w:pStyle w:val="a3"/>
        <w:spacing w:line="240" w:lineRule="auto"/>
        <w:ind w:firstLine="0"/>
        <w:rPr>
          <w:sz w:val="24"/>
          <w:szCs w:val="24"/>
        </w:rPr>
      </w:pPr>
    </w:p>
    <w:p w:rsidR="00903C3A" w:rsidRDefault="00903C3A"/>
    <w:sectPr w:rsidR="00903C3A" w:rsidSect="00167479">
      <w:pgSz w:w="11906" w:h="16838" w:code="9"/>
      <w:pgMar w:top="851" w:right="849" w:bottom="284" w:left="1560" w:header="720" w:footer="89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A1597A"/>
    <w:multiLevelType w:val="hybridMultilevel"/>
    <w:tmpl w:val="BED2F6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1A4"/>
    <w:rsid w:val="0033622A"/>
    <w:rsid w:val="00903C3A"/>
    <w:rsid w:val="009B67A5"/>
    <w:rsid w:val="00BB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2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3622A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622A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a3">
    <w:name w:val="Body Text"/>
    <w:basedOn w:val="a"/>
    <w:link w:val="a4"/>
    <w:rsid w:val="0033622A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3362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362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2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3622A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622A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a3">
    <w:name w:val="Body Text"/>
    <w:basedOn w:val="a"/>
    <w:link w:val="a4"/>
    <w:rsid w:val="0033622A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3362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36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668</Words>
  <Characters>3813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2019-08-07T10:51:00Z</dcterms:created>
  <dcterms:modified xsi:type="dcterms:W3CDTF">2019-08-07T10:52:00Z</dcterms:modified>
</cp:coreProperties>
</file>