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65FF6603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46D14">
        <w:t>1</w:t>
      </w:r>
      <w:r w:rsidR="00353A0D">
        <w:t>0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064D3C">
        <w:t>4</w:t>
      </w:r>
      <w:r w:rsidR="00D46D14">
        <w:t>6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AF9166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D46D14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69A1D62" w14:textId="0DB806A3" w:rsidR="00B40677" w:rsidRPr="00D46D14" w:rsidRDefault="00353A0D" w:rsidP="00097E10">
      <w:pPr>
        <w:pStyle w:val="a3"/>
        <w:numPr>
          <w:ilvl w:val="0"/>
          <w:numId w:val="22"/>
        </w:numPr>
        <w:ind w:right="-24"/>
        <w:jc w:val="both"/>
      </w:pPr>
      <w:r w:rsidRPr="00D46D14">
        <w:rPr>
          <w:szCs w:val="28"/>
        </w:rPr>
        <w:t xml:space="preserve">О списке кандидатов в депутаты Думы </w:t>
      </w:r>
      <w:r w:rsidRPr="00D46D14">
        <w:rPr>
          <w:bCs/>
          <w:color w:val="000000"/>
        </w:rPr>
        <w:t>Александровского муниципального округа</w:t>
      </w:r>
      <w:r w:rsidRPr="00F92E3B">
        <w:t xml:space="preserve"> </w:t>
      </w:r>
      <w:r w:rsidRPr="00D46D14">
        <w:rPr>
          <w:lang w:val="en-US"/>
        </w:rPr>
        <w:t>II</w:t>
      </w:r>
      <w:r w:rsidRPr="00F92E3B">
        <w:t xml:space="preserve"> созыва</w:t>
      </w:r>
      <w:r w:rsidRPr="00D46D14">
        <w:rPr>
          <w:color w:val="000000"/>
          <w:shd w:val="clear" w:color="auto" w:fill="FFFFFF"/>
        </w:rPr>
        <w:t>, назначенных на 8 сентября 2024 года</w:t>
      </w:r>
      <w:r w:rsidRPr="00D46D14">
        <w:rPr>
          <w:szCs w:val="28"/>
        </w:rPr>
        <w:t xml:space="preserve">, выдвинутых избирательным объединением </w:t>
      </w:r>
      <w:r w:rsidR="00D16698" w:rsidRPr="00D46D14">
        <w:t>«</w:t>
      </w:r>
      <w:r w:rsidR="00D46D14" w:rsidRPr="00D46D14">
        <w:t>Региональное отделение Социалистической Политической партии «СПРАВЕДЛИВАЯ РОССИЯ-ПАТРИОТЫ – ЗА ПРАВДУ» в Пермском крае</w:t>
      </w:r>
      <w:r w:rsidR="00D16698" w:rsidRPr="00D46D14">
        <w:t xml:space="preserve">» </w:t>
      </w:r>
      <w:r w:rsidRPr="00D46D14">
        <w:t>по одномандатным избирательным округам»</w:t>
      </w:r>
      <w:r w:rsidR="007903A2" w:rsidRPr="00D46D14">
        <w:rPr>
          <w:color w:val="000000"/>
          <w:shd w:val="clear" w:color="auto" w:fill="FFFFFF"/>
        </w:rPr>
        <w:t>.</w:t>
      </w:r>
    </w:p>
    <w:p w14:paraId="3126EAA4" w14:textId="77777777" w:rsidR="002A6F73" w:rsidRPr="00F92E3B" w:rsidRDefault="002A6F73" w:rsidP="002A6F73">
      <w:pPr>
        <w:ind w:left="6237"/>
        <w:jc w:val="both"/>
      </w:pPr>
      <w:r w:rsidRPr="00F92E3B">
        <w:t>Е.В. Щеглова</w:t>
      </w:r>
    </w:p>
    <w:p w14:paraId="6E07E50A" w14:textId="1EF3E0AA" w:rsidR="00D46D14" w:rsidRPr="00D46D14" w:rsidRDefault="00D46D14" w:rsidP="00B354D7">
      <w:pPr>
        <w:pStyle w:val="ConsPlusNonformat"/>
        <w:numPr>
          <w:ilvl w:val="0"/>
          <w:numId w:val="22"/>
        </w:numPr>
        <w:tabs>
          <w:tab w:val="left" w:pos="10348"/>
        </w:tabs>
        <w:ind w:right="-24"/>
        <w:jc w:val="both"/>
        <w:rPr>
          <w:rFonts w:ascii="Times New Roman" w:hAnsi="Times New Roman" w:cs="Times New Roman"/>
          <w:sz w:val="24"/>
          <w:szCs w:val="24"/>
        </w:rPr>
      </w:pPr>
      <w:r w:rsidRPr="00D46D14">
        <w:rPr>
          <w:rFonts w:ascii="Times New Roman" w:hAnsi="Times New Roman" w:cs="Times New Roman"/>
          <w:sz w:val="24"/>
          <w:szCs w:val="24"/>
        </w:rPr>
        <w:t xml:space="preserve">О списке кандидатов в депутаты Думы </w:t>
      </w:r>
      <w:r w:rsidRPr="00D46D14">
        <w:rPr>
          <w:rFonts w:ascii="Times New Roman" w:hAnsi="Times New Roman" w:cs="Times New Roman"/>
          <w:bCs/>
          <w:color w:val="000000"/>
          <w:sz w:val="24"/>
          <w:szCs w:val="24"/>
        </w:rPr>
        <w:t>Александровского муниципального округа</w:t>
      </w:r>
      <w:r w:rsidRPr="00D46D14">
        <w:rPr>
          <w:rFonts w:ascii="Times New Roman" w:hAnsi="Times New Roman" w:cs="Times New Roman"/>
          <w:sz w:val="24"/>
          <w:szCs w:val="24"/>
        </w:rPr>
        <w:t xml:space="preserve"> </w:t>
      </w:r>
      <w:r w:rsidRPr="00D46D1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46D14">
        <w:rPr>
          <w:rFonts w:ascii="Times New Roman" w:hAnsi="Times New Roman" w:cs="Times New Roman"/>
          <w:sz w:val="24"/>
          <w:szCs w:val="24"/>
        </w:rPr>
        <w:t xml:space="preserve"> созыва</w:t>
      </w:r>
      <w:r w:rsidRPr="00D4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назначенных на 8 сентября 2024 года</w:t>
      </w:r>
      <w:r w:rsidRPr="00D46D14">
        <w:rPr>
          <w:rFonts w:ascii="Times New Roman" w:hAnsi="Times New Roman" w:cs="Times New Roman"/>
          <w:sz w:val="24"/>
          <w:szCs w:val="24"/>
        </w:rPr>
        <w:t>, выдвинутых избирательным объединением «ПЕРМСКОЕ КРАЕВОЕ ОТДЕЛЕНИЕ политической партии «КОММУНИСТИЧЕСКАЯ ПАРТИЯ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D14">
        <w:rPr>
          <w:rFonts w:ascii="Times New Roman" w:hAnsi="Times New Roman" w:cs="Times New Roman"/>
          <w:sz w:val="24"/>
          <w:szCs w:val="24"/>
        </w:rPr>
        <w:t>по одномандатным избирательным округам»</w:t>
      </w:r>
      <w:r w:rsidRPr="00D4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1CDAC81" w14:textId="77777777" w:rsidR="00CC3336" w:rsidRPr="00F92E3B" w:rsidRDefault="00CC3336" w:rsidP="003B6288">
      <w:pPr>
        <w:ind w:left="6300"/>
        <w:jc w:val="both"/>
      </w:pPr>
      <w:r w:rsidRPr="00F92E3B">
        <w:t>Е.В. Щеглова</w:t>
      </w:r>
    </w:p>
    <w:p w14:paraId="433557F7" w14:textId="152618FC" w:rsidR="00655129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уполномоченного представителя по финансовым вопросам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D46D14">
        <w:rPr>
          <w:bCs/>
        </w:rPr>
        <w:t>6</w:t>
      </w:r>
      <w:r w:rsidRPr="00655129">
        <w:rPr>
          <w:bCs/>
        </w:rPr>
        <w:t xml:space="preserve"> </w:t>
      </w:r>
      <w:r w:rsidR="00D46D14">
        <w:rPr>
          <w:bCs/>
        </w:rPr>
        <w:t>Виль О.М</w:t>
      </w:r>
      <w:r w:rsidRPr="00655129">
        <w:rPr>
          <w:bCs/>
        </w:rPr>
        <w:t xml:space="preserve">.  </w:t>
      </w:r>
    </w:p>
    <w:p w14:paraId="06BE50A8" w14:textId="77777777" w:rsidR="00D46D14" w:rsidRPr="00F92E3B" w:rsidRDefault="00D46D14" w:rsidP="00D46D14">
      <w:pPr>
        <w:ind w:left="6237"/>
        <w:jc w:val="both"/>
      </w:pPr>
      <w:r w:rsidRPr="00F92E3B">
        <w:t>Е.В. Щеглова</w:t>
      </w:r>
    </w:p>
    <w:p w14:paraId="303F4D7E" w14:textId="74FC1449" w:rsidR="00D46D14" w:rsidRPr="00C83CB7" w:rsidRDefault="00C83CB7" w:rsidP="00A0276F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C83CB7">
        <w:t>Об освобождении от обязанностей члена участковой избирательной комиссии избирательного участка № 0102 с правом решающего голоса</w:t>
      </w:r>
      <w:r w:rsidR="00D46D14" w:rsidRPr="00C83CB7">
        <w:t xml:space="preserve">.  </w:t>
      </w:r>
    </w:p>
    <w:p w14:paraId="078C9C57" w14:textId="77777777" w:rsidR="00D46D14" w:rsidRPr="00F92E3B" w:rsidRDefault="00D46D14" w:rsidP="00D46D14">
      <w:pPr>
        <w:ind w:left="6237"/>
        <w:jc w:val="both"/>
      </w:pPr>
      <w:r w:rsidRPr="00F92E3B">
        <w:t>Е.В. Щеглова</w:t>
      </w:r>
    </w:p>
    <w:p w14:paraId="77573BDE" w14:textId="56621A0A" w:rsidR="00C83CB7" w:rsidRPr="00C83CB7" w:rsidRDefault="00C83CB7" w:rsidP="00C83CB7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C83CB7">
        <w:t>О</w:t>
      </w:r>
      <w:r>
        <w:t xml:space="preserve"> назначении </w:t>
      </w:r>
      <w:r w:rsidRPr="00C83CB7">
        <w:t>члена участковой избирательной комиссии избирательного участка № 01</w:t>
      </w:r>
      <w:r>
        <w:t>02</w:t>
      </w:r>
      <w:r w:rsidRPr="00C83CB7">
        <w:t xml:space="preserve"> с правом решающего голоса</w:t>
      </w:r>
      <w:r w:rsidRPr="00C83CB7">
        <w:t xml:space="preserve">.  </w:t>
      </w:r>
    </w:p>
    <w:p w14:paraId="68A09B32" w14:textId="77777777" w:rsidR="00C83CB7" w:rsidRPr="00F92E3B" w:rsidRDefault="00C83CB7" w:rsidP="00C83CB7">
      <w:pPr>
        <w:ind w:left="6237"/>
        <w:jc w:val="both"/>
      </w:pPr>
      <w:r w:rsidRPr="00F92E3B">
        <w:t>Е.В. Щеглова</w:t>
      </w:r>
    </w:p>
    <w:p w14:paraId="6D579FEE" w14:textId="77777777" w:rsidR="00C83CB7" w:rsidRPr="00C83CB7" w:rsidRDefault="00C83CB7" w:rsidP="00C83CB7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C83CB7">
        <w:t>Об освобождении от обязанностей члена участковой избирательной комиссии избирательного участка № 01</w:t>
      </w:r>
      <w:r>
        <w:t>19</w:t>
      </w:r>
      <w:r w:rsidRPr="00C83CB7">
        <w:t xml:space="preserve"> с правом решающего голоса</w:t>
      </w:r>
      <w:r w:rsidRPr="00C83CB7">
        <w:t xml:space="preserve">.  </w:t>
      </w:r>
    </w:p>
    <w:p w14:paraId="559F5922" w14:textId="77777777" w:rsidR="00C83CB7" w:rsidRPr="00F92E3B" w:rsidRDefault="00C83CB7" w:rsidP="00C83CB7">
      <w:pPr>
        <w:ind w:left="6237"/>
        <w:jc w:val="both"/>
      </w:pPr>
      <w:r w:rsidRPr="00F92E3B">
        <w:t>Е.В. Щеглова</w:t>
      </w:r>
    </w:p>
    <w:p w14:paraId="73CAC973" w14:textId="57B317A7" w:rsidR="00CC3336" w:rsidRPr="003B6288" w:rsidRDefault="00CC3336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rPr>
          <w:bCs/>
        </w:rPr>
        <w:t>Разное.</w:t>
      </w:r>
    </w:p>
    <w:p w14:paraId="459F2E3F" w14:textId="77777777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29043FEA" w14:textId="4073CD7E" w:rsidR="004729B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4FB53985" w14:textId="77777777" w:rsidR="002C071C" w:rsidRDefault="002C071C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3BCDB069" w14:textId="77777777" w:rsidR="002C071C" w:rsidRDefault="002C071C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2C071C" w:rsidSect="0039142D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EA5A0E" w14:textId="77777777" w:rsidR="004B35CA" w:rsidRDefault="004B35CA" w:rsidP="00AA1160">
      <w:r>
        <w:separator/>
      </w:r>
    </w:p>
  </w:endnote>
  <w:endnote w:type="continuationSeparator" w:id="0">
    <w:p w14:paraId="7D679C00" w14:textId="77777777" w:rsidR="004B35CA" w:rsidRDefault="004B35C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74065" w14:textId="77777777" w:rsidR="004B35CA" w:rsidRDefault="004B35CA" w:rsidP="00AA1160">
      <w:r>
        <w:separator/>
      </w:r>
    </w:p>
  </w:footnote>
  <w:footnote w:type="continuationSeparator" w:id="0">
    <w:p w14:paraId="49921F35" w14:textId="77777777" w:rsidR="004B35CA" w:rsidRDefault="004B35C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04A6D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6"/>
  </w:num>
  <w:num w:numId="5" w16cid:durableId="1722166987">
    <w:abstractNumId w:val="12"/>
  </w:num>
  <w:num w:numId="6" w16cid:durableId="254168322">
    <w:abstractNumId w:val="24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9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1"/>
  </w:num>
  <w:num w:numId="16" w16cid:durableId="1226992003">
    <w:abstractNumId w:val="20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15"/>
  </w:num>
  <w:num w:numId="24" w16cid:durableId="896667388">
    <w:abstractNumId w:val="18"/>
  </w:num>
  <w:num w:numId="25" w16cid:durableId="68888767">
    <w:abstractNumId w:val="22"/>
  </w:num>
  <w:num w:numId="26" w16cid:durableId="981616691">
    <w:abstractNumId w:val="5"/>
  </w:num>
  <w:num w:numId="27" w16cid:durableId="606231551">
    <w:abstractNumId w:val="25"/>
  </w:num>
  <w:num w:numId="28" w16cid:durableId="14821157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54C8"/>
    <w:rsid w:val="003457CD"/>
    <w:rsid w:val="00350C14"/>
    <w:rsid w:val="00350F35"/>
    <w:rsid w:val="00351470"/>
    <w:rsid w:val="00353A0D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0827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B35CA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33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5438"/>
    <w:rsid w:val="0099622B"/>
    <w:rsid w:val="00996E88"/>
    <w:rsid w:val="009A3129"/>
    <w:rsid w:val="009A794C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6229"/>
    <w:rsid w:val="00A60839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3CB7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6D14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3035"/>
    <w:rsid w:val="00F674C5"/>
    <w:rsid w:val="00F71BF5"/>
    <w:rsid w:val="00F73E6E"/>
    <w:rsid w:val="00F869E9"/>
    <w:rsid w:val="00F92E3B"/>
    <w:rsid w:val="00F94F16"/>
    <w:rsid w:val="00FA092E"/>
    <w:rsid w:val="00FA3B4E"/>
    <w:rsid w:val="00FA5BC7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  <w:style w:type="paragraph" w:customStyle="1" w:styleId="ConsPlusNonformat">
    <w:name w:val="ConsPlusNonformat"/>
    <w:uiPriority w:val="99"/>
    <w:rsid w:val="00D46D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2024-07-05T06:46:00Z</cp:lastPrinted>
  <dcterms:created xsi:type="dcterms:W3CDTF">2024-06-20T06:31:00Z</dcterms:created>
  <dcterms:modified xsi:type="dcterms:W3CDTF">2024-07-09T07:32:00Z</dcterms:modified>
</cp:coreProperties>
</file>